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11" w:rsidRPr="00813FF0" w:rsidRDefault="008732AE" w:rsidP="00EC665D">
      <w:pPr>
        <w:rPr>
          <w:b/>
          <w:color w:val="002060"/>
        </w:rPr>
      </w:pPr>
      <w:bookmarkStart w:id="0" w:name="_GoBack"/>
      <w:bookmarkEnd w:id="0"/>
      <w:r w:rsidRPr="00813FF0">
        <w:rPr>
          <w:b/>
          <w:color w:val="002060"/>
        </w:rPr>
        <w:t>Benodigde gegevens voor het aanvragen van accreditatie</w:t>
      </w:r>
    </w:p>
    <w:tbl>
      <w:tblPr>
        <w:tblStyle w:val="Tabelraster"/>
        <w:tblW w:w="960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8732AE" w:rsidTr="00813FF0">
        <w:trPr>
          <w:trHeight w:val="531"/>
        </w:trPr>
        <w:tc>
          <w:tcPr>
            <w:tcW w:w="2943" w:type="dxa"/>
            <w:vAlign w:val="center"/>
          </w:tcPr>
          <w:p w:rsidR="008732AE" w:rsidRDefault="008732AE" w:rsidP="008732AE">
            <w:r>
              <w:t>Titel van de voordracht</w:t>
            </w:r>
          </w:p>
        </w:tc>
        <w:tc>
          <w:tcPr>
            <w:tcW w:w="6663" w:type="dxa"/>
            <w:vAlign w:val="center"/>
          </w:tcPr>
          <w:p w:rsidR="008732AE" w:rsidRDefault="00F44D8F" w:rsidP="008732AE">
            <w:r>
              <w:t>Erfelijkheid en Diabetes Mellitus</w:t>
            </w:r>
          </w:p>
        </w:tc>
      </w:tr>
      <w:tr w:rsidR="008732AE" w:rsidTr="00813FF0">
        <w:trPr>
          <w:trHeight w:val="531"/>
        </w:trPr>
        <w:tc>
          <w:tcPr>
            <w:tcW w:w="2943" w:type="dxa"/>
            <w:vAlign w:val="center"/>
          </w:tcPr>
          <w:p w:rsidR="008732AE" w:rsidRDefault="008732AE" w:rsidP="008732AE">
            <w:r>
              <w:t>Spreker / docent</w:t>
            </w:r>
          </w:p>
        </w:tc>
        <w:tc>
          <w:tcPr>
            <w:tcW w:w="6663" w:type="dxa"/>
            <w:vAlign w:val="center"/>
          </w:tcPr>
          <w:p w:rsidR="008732AE" w:rsidRDefault="00F44D8F" w:rsidP="008732AE">
            <w:proofErr w:type="spellStart"/>
            <w:r>
              <w:t>Marielle</w:t>
            </w:r>
            <w:proofErr w:type="spellEnd"/>
            <w:r>
              <w:t xml:space="preserve"> </w:t>
            </w:r>
            <w:proofErr w:type="spellStart"/>
            <w:r>
              <w:t>Schroijen</w:t>
            </w:r>
            <w:proofErr w:type="spellEnd"/>
          </w:p>
        </w:tc>
      </w:tr>
      <w:tr w:rsidR="008732AE" w:rsidTr="00813FF0">
        <w:trPr>
          <w:trHeight w:val="531"/>
        </w:trPr>
        <w:tc>
          <w:tcPr>
            <w:tcW w:w="2943" w:type="dxa"/>
            <w:vAlign w:val="center"/>
          </w:tcPr>
          <w:p w:rsidR="008732AE" w:rsidRDefault="008732AE" w:rsidP="008732AE">
            <w:r>
              <w:t xml:space="preserve">Datum en tijdstip </w:t>
            </w:r>
            <w:r>
              <w:br/>
            </w:r>
            <w:r w:rsidRPr="00536E87">
              <w:rPr>
                <w:i/>
                <w:sz w:val="18"/>
                <w:szCs w:val="18"/>
              </w:rPr>
              <w:t>(indien al bekend)</w:t>
            </w:r>
          </w:p>
        </w:tc>
        <w:tc>
          <w:tcPr>
            <w:tcW w:w="6663" w:type="dxa"/>
            <w:vAlign w:val="center"/>
          </w:tcPr>
          <w:p w:rsidR="008732AE" w:rsidRDefault="00885524" w:rsidP="008732AE">
            <w:r>
              <w:t xml:space="preserve">datum: </w:t>
            </w:r>
            <w:r w:rsidR="00F44D8F">
              <w:t>23-01-2018</w:t>
            </w:r>
            <w:r>
              <w:br/>
              <w:t xml:space="preserve">tijd: </w:t>
            </w:r>
          </w:p>
        </w:tc>
      </w:tr>
      <w:tr w:rsidR="008732AE" w:rsidTr="00813FF0">
        <w:trPr>
          <w:trHeight w:val="531"/>
        </w:trPr>
        <w:tc>
          <w:tcPr>
            <w:tcW w:w="2943" w:type="dxa"/>
            <w:vAlign w:val="center"/>
          </w:tcPr>
          <w:p w:rsidR="008732AE" w:rsidRDefault="00715384" w:rsidP="0054667E">
            <w:r>
              <w:t>Opbouw</w:t>
            </w:r>
            <w:r w:rsidR="008732AE">
              <w:t xml:space="preserve"> programma</w:t>
            </w:r>
          </w:p>
        </w:tc>
        <w:tc>
          <w:tcPr>
            <w:tcW w:w="6663" w:type="dxa"/>
            <w:vAlign w:val="center"/>
          </w:tcPr>
          <w:p w:rsidR="008732AE" w:rsidRDefault="00F44D8F" w:rsidP="008732AE">
            <w:r>
              <w:t>Zie programma</w:t>
            </w:r>
          </w:p>
        </w:tc>
      </w:tr>
      <w:tr w:rsidR="008732AE" w:rsidTr="00813FF0">
        <w:trPr>
          <w:trHeight w:val="531"/>
        </w:trPr>
        <w:tc>
          <w:tcPr>
            <w:tcW w:w="2943" w:type="dxa"/>
            <w:vAlign w:val="center"/>
          </w:tcPr>
          <w:p w:rsidR="008732AE" w:rsidRDefault="008732AE" w:rsidP="008732AE">
            <w:r>
              <w:t>Korte samenvatting</w:t>
            </w:r>
          </w:p>
        </w:tc>
        <w:tc>
          <w:tcPr>
            <w:tcW w:w="6663" w:type="dxa"/>
            <w:vAlign w:val="center"/>
          </w:tcPr>
          <w:p w:rsidR="008732AE" w:rsidRDefault="00761255" w:rsidP="00761255">
            <w:r>
              <w:t>Na deze voordracht bent u op de hoogte op welke wijze erfelijkheid een rol speelt bij DM type 2. Daarnaast leert u  hoe u</w:t>
            </w:r>
            <w:r w:rsidR="006B5825" w:rsidRPr="00D71FC2">
              <w:t xml:space="preserve"> erfelijke </w:t>
            </w:r>
            <w:r w:rsidR="006B5825">
              <w:t xml:space="preserve">vormen van </w:t>
            </w:r>
            <w:r w:rsidR="006B5825" w:rsidRPr="00D71FC2">
              <w:t>diabetes (</w:t>
            </w:r>
            <w:r w:rsidR="006B5825">
              <w:t xml:space="preserve">zoals </w:t>
            </w:r>
            <w:r w:rsidR="006B5825" w:rsidRPr="00D71FC2">
              <w:t>MODY</w:t>
            </w:r>
            <w:r w:rsidR="006B5825">
              <w:t xml:space="preserve"> (</w:t>
            </w:r>
            <w:proofErr w:type="spellStart"/>
            <w:r w:rsidR="006B5825">
              <w:t>maturity</w:t>
            </w:r>
            <w:proofErr w:type="spellEnd"/>
            <w:r w:rsidR="006B5825">
              <w:t xml:space="preserve"> </w:t>
            </w:r>
            <w:proofErr w:type="spellStart"/>
            <w:r w:rsidR="006B5825">
              <w:t>onset</w:t>
            </w:r>
            <w:proofErr w:type="spellEnd"/>
            <w:r w:rsidR="006B5825">
              <w:t xml:space="preserve"> diabetes of the </w:t>
            </w:r>
            <w:proofErr w:type="spellStart"/>
            <w:r w:rsidR="006B5825">
              <w:t>young</w:t>
            </w:r>
            <w:proofErr w:type="spellEnd"/>
            <w:r>
              <w:t xml:space="preserve">) beter kan herkennen, </w:t>
            </w:r>
            <w:r w:rsidR="006B5825" w:rsidRPr="00D71FC2">
              <w:t xml:space="preserve">maar ook dat de behandeling van MODY net anders is dan de behandeling van type 2 DM. </w:t>
            </w:r>
          </w:p>
        </w:tc>
      </w:tr>
      <w:tr w:rsidR="008732AE" w:rsidRPr="00761255" w:rsidTr="00813FF0">
        <w:trPr>
          <w:trHeight w:val="531"/>
        </w:trPr>
        <w:tc>
          <w:tcPr>
            <w:tcW w:w="2943" w:type="dxa"/>
            <w:vAlign w:val="center"/>
          </w:tcPr>
          <w:p w:rsidR="008732AE" w:rsidRPr="00761255" w:rsidRDefault="0054590A" w:rsidP="008732AE">
            <w:r w:rsidRPr="00761255">
              <w:t xml:space="preserve">Leerpunten en/of </w:t>
            </w:r>
            <w:r w:rsidRPr="00761255">
              <w:br/>
              <w:t>Take-home-</w:t>
            </w:r>
            <w:proofErr w:type="spellStart"/>
            <w:r w:rsidRPr="00761255">
              <w:t>messages</w:t>
            </w:r>
            <w:proofErr w:type="spellEnd"/>
          </w:p>
        </w:tc>
        <w:tc>
          <w:tcPr>
            <w:tcW w:w="6663" w:type="dxa"/>
            <w:vAlign w:val="center"/>
          </w:tcPr>
          <w:p w:rsidR="008732AE" w:rsidRDefault="00761255" w:rsidP="00761255">
            <w:pPr>
              <w:pStyle w:val="Lijstalinea"/>
              <w:numPr>
                <w:ilvl w:val="0"/>
                <w:numId w:val="1"/>
              </w:numPr>
            </w:pPr>
            <w:r>
              <w:t>Meerdere genen spelen een rol bij erfelijkheid DM type 2</w:t>
            </w:r>
          </w:p>
          <w:p w:rsidR="00761255" w:rsidRDefault="00761255" w:rsidP="00761255">
            <w:pPr>
              <w:pStyle w:val="Lijstalinea"/>
              <w:numPr>
                <w:ilvl w:val="0"/>
                <w:numId w:val="1"/>
              </w:numPr>
            </w:pPr>
            <w:r>
              <w:t xml:space="preserve">Genetische diagnostiek </w:t>
            </w:r>
            <w:proofErr w:type="spellStart"/>
            <w:r>
              <w:t>diagnostiek</w:t>
            </w:r>
            <w:proofErr w:type="spellEnd"/>
            <w:r>
              <w:t xml:space="preserve"> bij type 2 DM is niet zinvol</w:t>
            </w:r>
          </w:p>
          <w:p w:rsidR="00761255" w:rsidRDefault="00761255" w:rsidP="00761255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Monogene</w:t>
            </w:r>
            <w:proofErr w:type="spellEnd"/>
            <w:r>
              <w:t xml:space="preserve"> DM (afwijking op 1 gen, MODY) komt voor bij 2-3 % van alle </w:t>
            </w:r>
            <w:proofErr w:type="spellStart"/>
            <w:r>
              <w:t>pt</w:t>
            </w:r>
            <w:proofErr w:type="spellEnd"/>
            <w:r>
              <w:t xml:space="preserve"> met DM</w:t>
            </w:r>
          </w:p>
          <w:p w:rsidR="00761255" w:rsidRDefault="00761255" w:rsidP="00761255">
            <w:pPr>
              <w:pStyle w:val="Lijstalinea"/>
              <w:numPr>
                <w:ilvl w:val="0"/>
                <w:numId w:val="1"/>
              </w:numPr>
            </w:pPr>
            <w:r>
              <w:t>Er zijn verschillende vormen van MODY</w:t>
            </w:r>
          </w:p>
          <w:p w:rsidR="00761255" w:rsidRDefault="00761255" w:rsidP="00761255">
            <w:pPr>
              <w:pStyle w:val="Lijstalinea"/>
              <w:numPr>
                <w:ilvl w:val="0"/>
                <w:numId w:val="1"/>
              </w:numPr>
            </w:pPr>
            <w:r>
              <w:t xml:space="preserve">De behandeling van MODY is anders </w:t>
            </w:r>
            <w:proofErr w:type="spellStart"/>
            <w:r>
              <w:t>ivm</w:t>
            </w:r>
            <w:proofErr w:type="spellEnd"/>
            <w:r>
              <w:t xml:space="preserve"> behandeling DM type 2</w:t>
            </w:r>
          </w:p>
          <w:p w:rsidR="00761255" w:rsidRPr="00761255" w:rsidRDefault="00761255" w:rsidP="00761255">
            <w:pPr>
              <w:pStyle w:val="Lijstalinea"/>
              <w:numPr>
                <w:ilvl w:val="0"/>
                <w:numId w:val="1"/>
              </w:numPr>
            </w:pPr>
            <w:r>
              <w:t xml:space="preserve">Genetische diagnostiek bij </w:t>
            </w:r>
            <w:proofErr w:type="spellStart"/>
            <w:r>
              <w:t>monogene</w:t>
            </w:r>
            <w:proofErr w:type="spellEnd"/>
            <w:r>
              <w:t xml:space="preserve"> DM (MODY) is wel zinvol.</w:t>
            </w:r>
          </w:p>
        </w:tc>
      </w:tr>
      <w:tr w:rsidR="0054590A" w:rsidTr="00813FF0">
        <w:trPr>
          <w:trHeight w:val="531"/>
        </w:trPr>
        <w:tc>
          <w:tcPr>
            <w:tcW w:w="2943" w:type="dxa"/>
            <w:vAlign w:val="center"/>
          </w:tcPr>
          <w:p w:rsidR="0054590A" w:rsidRDefault="0054590A" w:rsidP="008732AE">
            <w:r>
              <w:t>Gebruikte werkvormen</w:t>
            </w:r>
          </w:p>
        </w:tc>
        <w:tc>
          <w:tcPr>
            <w:tcW w:w="6663" w:type="dxa"/>
            <w:vAlign w:val="center"/>
          </w:tcPr>
          <w:p w:rsidR="0054590A" w:rsidRDefault="006B5825" w:rsidP="008732AE">
            <w:r>
              <w:t>Plenaire lezing</w:t>
            </w:r>
          </w:p>
        </w:tc>
      </w:tr>
      <w:tr w:rsidR="00536E87" w:rsidTr="00813FF0">
        <w:trPr>
          <w:trHeight w:val="531"/>
        </w:trPr>
        <w:tc>
          <w:tcPr>
            <w:tcW w:w="2943" w:type="dxa"/>
            <w:vAlign w:val="center"/>
          </w:tcPr>
          <w:p w:rsidR="00536E87" w:rsidRDefault="00536E87" w:rsidP="008732AE">
            <w:r>
              <w:t>Presentatie</w:t>
            </w:r>
            <w:r>
              <w:br/>
            </w:r>
            <w:r w:rsidRPr="00536E87">
              <w:rPr>
                <w:i/>
                <w:sz w:val="18"/>
                <w:szCs w:val="18"/>
              </w:rPr>
              <w:t>(eventueel in concept)</w:t>
            </w:r>
          </w:p>
        </w:tc>
        <w:tc>
          <w:tcPr>
            <w:tcW w:w="6663" w:type="dxa"/>
            <w:vAlign w:val="center"/>
          </w:tcPr>
          <w:p w:rsidR="00536E87" w:rsidRDefault="00885524" w:rsidP="0054667E">
            <w:r>
              <w:t>graag toevoegen als bijlage!</w:t>
            </w:r>
            <w:r w:rsidR="00813FF0">
              <w:br/>
            </w:r>
            <w:r w:rsidR="0054667E">
              <w:rPr>
                <w:sz w:val="16"/>
                <w:szCs w:val="16"/>
              </w:rPr>
              <w:t xml:space="preserve">(bij grote bestanden kan deze  worden verstuurd via </w:t>
            </w:r>
            <w:proofErr w:type="spellStart"/>
            <w:r w:rsidR="0054667E">
              <w:rPr>
                <w:sz w:val="16"/>
                <w:szCs w:val="16"/>
              </w:rPr>
              <w:t>WeTransfer</w:t>
            </w:r>
            <w:proofErr w:type="spellEnd"/>
            <w:r w:rsidR="0054667E">
              <w:rPr>
                <w:sz w:val="16"/>
                <w:szCs w:val="16"/>
              </w:rPr>
              <w:t>)</w:t>
            </w:r>
          </w:p>
        </w:tc>
      </w:tr>
      <w:tr w:rsidR="0054590A" w:rsidTr="00813FF0">
        <w:trPr>
          <w:trHeight w:val="531"/>
        </w:trPr>
        <w:tc>
          <w:tcPr>
            <w:tcW w:w="2943" w:type="dxa"/>
            <w:vAlign w:val="center"/>
          </w:tcPr>
          <w:p w:rsidR="0054590A" w:rsidRDefault="0054590A" w:rsidP="008732AE">
            <w:r>
              <w:t>Lesmateriaal</w:t>
            </w:r>
            <w:r w:rsidR="00885524">
              <w:br/>
            </w:r>
            <w:r w:rsidR="00885524" w:rsidRPr="00885524">
              <w:rPr>
                <w:i/>
                <w:sz w:val="18"/>
                <w:szCs w:val="18"/>
              </w:rPr>
              <w:t xml:space="preserve">Denk aan cursusmap, reader, </w:t>
            </w:r>
            <w:proofErr w:type="spellStart"/>
            <w:r w:rsidR="00885524" w:rsidRPr="00885524">
              <w:rPr>
                <w:i/>
                <w:sz w:val="18"/>
                <w:szCs w:val="18"/>
              </w:rPr>
              <w:t>handout</w:t>
            </w:r>
            <w:proofErr w:type="spellEnd"/>
            <w:r w:rsidR="00885524" w:rsidRPr="0088552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6663" w:type="dxa"/>
            <w:vAlign w:val="center"/>
          </w:tcPr>
          <w:p w:rsidR="0054590A" w:rsidRDefault="006B5825" w:rsidP="008732AE">
            <w:proofErr w:type="spellStart"/>
            <w:r>
              <w:t>handout</w:t>
            </w:r>
            <w:proofErr w:type="spellEnd"/>
          </w:p>
        </w:tc>
      </w:tr>
      <w:tr w:rsidR="0054590A" w:rsidTr="00813FF0">
        <w:trPr>
          <w:trHeight w:val="531"/>
        </w:trPr>
        <w:tc>
          <w:tcPr>
            <w:tcW w:w="2943" w:type="dxa"/>
            <w:vAlign w:val="center"/>
          </w:tcPr>
          <w:p w:rsidR="0054590A" w:rsidRDefault="0054590A" w:rsidP="008732AE">
            <w:r>
              <w:t>Is er sprake van huiswerkopdrachten</w:t>
            </w:r>
            <w:r w:rsidR="006B7C12">
              <w:t xml:space="preserve"> / </w:t>
            </w:r>
            <w:r w:rsidR="00885524">
              <w:br/>
            </w:r>
            <w:r w:rsidR="006B7C12">
              <w:t>e-learning</w:t>
            </w:r>
            <w:r>
              <w:t>?</w:t>
            </w:r>
          </w:p>
        </w:tc>
        <w:tc>
          <w:tcPr>
            <w:tcW w:w="6663" w:type="dxa"/>
            <w:vAlign w:val="center"/>
          </w:tcPr>
          <w:p w:rsidR="0054590A" w:rsidRDefault="00F44D8F" w:rsidP="008732AE">
            <w:r>
              <w:t>H</w:t>
            </w:r>
            <w:r w:rsidR="006B7C12">
              <w:t>uiswerkopdrachten</w:t>
            </w:r>
            <w:r>
              <w:t xml:space="preserve">: </w:t>
            </w:r>
            <w:r w:rsidR="006B7C12">
              <w:t>nee</w:t>
            </w:r>
          </w:p>
          <w:p w:rsidR="006B7C12" w:rsidRDefault="00F44D8F" w:rsidP="008732AE">
            <w:r>
              <w:t>e-</w:t>
            </w:r>
            <w:proofErr w:type="spellStart"/>
            <w:r>
              <w:t>learning</w:t>
            </w:r>
            <w:proofErr w:type="spellEnd"/>
            <w:r>
              <w:t>:</w:t>
            </w:r>
            <w:r w:rsidR="006B7C12">
              <w:t xml:space="preserve"> nee</w:t>
            </w:r>
          </w:p>
        </w:tc>
      </w:tr>
      <w:tr w:rsidR="0054590A" w:rsidTr="00813FF0">
        <w:trPr>
          <w:trHeight w:val="531"/>
        </w:trPr>
        <w:tc>
          <w:tcPr>
            <w:tcW w:w="2943" w:type="dxa"/>
            <w:vAlign w:val="center"/>
          </w:tcPr>
          <w:p w:rsidR="0054590A" w:rsidRDefault="0054590A" w:rsidP="008732AE">
            <w:r>
              <w:t>Welke richtlijnen worden gebruikt?</w:t>
            </w:r>
            <w:r>
              <w:br/>
            </w:r>
            <w:r w:rsidRPr="00536E87">
              <w:rPr>
                <w:i/>
                <w:sz w:val="18"/>
                <w:szCs w:val="18"/>
              </w:rPr>
              <w:t>Denk aan CBO-richtlijnen, LESA, NHG-standaarden</w:t>
            </w:r>
            <w:r w:rsidR="00536E87" w:rsidRPr="00536E87">
              <w:rPr>
                <w:i/>
                <w:sz w:val="18"/>
                <w:szCs w:val="18"/>
              </w:rPr>
              <w:t xml:space="preserve"> inclusief titel van de richtlijn en jaar van uitgifte.</w:t>
            </w:r>
          </w:p>
        </w:tc>
        <w:tc>
          <w:tcPr>
            <w:tcW w:w="6663" w:type="dxa"/>
            <w:vAlign w:val="center"/>
          </w:tcPr>
          <w:p w:rsidR="0054590A" w:rsidRDefault="0054590A" w:rsidP="008732AE"/>
        </w:tc>
      </w:tr>
      <w:tr w:rsidR="00536E87" w:rsidTr="00813FF0">
        <w:trPr>
          <w:trHeight w:val="531"/>
        </w:trPr>
        <w:tc>
          <w:tcPr>
            <w:tcW w:w="2943" w:type="dxa"/>
            <w:vAlign w:val="center"/>
          </w:tcPr>
          <w:p w:rsidR="00536E87" w:rsidRDefault="00536E87" w:rsidP="008732AE">
            <w:r>
              <w:t>Op welke literatuur is de presentatie gebaseerd?</w:t>
            </w:r>
            <w:r>
              <w:br/>
            </w:r>
            <w:r w:rsidR="00473DC2" w:rsidRPr="00473DC2">
              <w:rPr>
                <w:i/>
                <w:sz w:val="18"/>
                <w:szCs w:val="18"/>
              </w:rPr>
              <w:t>Graag ook publicatiedatum vermelden.</w:t>
            </w:r>
          </w:p>
        </w:tc>
        <w:tc>
          <w:tcPr>
            <w:tcW w:w="6663" w:type="dxa"/>
            <w:vAlign w:val="center"/>
          </w:tcPr>
          <w:p w:rsidR="00536E87" w:rsidRDefault="00761255" w:rsidP="008732AE">
            <w:r>
              <w:t xml:space="preserve">Alle referenties heb ik genoemd in de presentatie. </w:t>
            </w:r>
          </w:p>
        </w:tc>
      </w:tr>
      <w:tr w:rsidR="00813FF0" w:rsidRPr="00813FF0" w:rsidTr="00813FF0">
        <w:trPr>
          <w:trHeight w:val="531"/>
        </w:trPr>
        <w:tc>
          <w:tcPr>
            <w:tcW w:w="9606" w:type="dxa"/>
            <w:gridSpan w:val="2"/>
            <w:vAlign w:val="center"/>
          </w:tcPr>
          <w:p w:rsidR="00473DC2" w:rsidRPr="00813FF0" w:rsidRDefault="00473DC2" w:rsidP="008732AE">
            <w:pPr>
              <w:rPr>
                <w:b/>
                <w:color w:val="002060"/>
              </w:rPr>
            </w:pPr>
            <w:r w:rsidRPr="00813FF0">
              <w:rPr>
                <w:b/>
                <w:color w:val="002060"/>
              </w:rPr>
              <w:t>Gegevens spreker / docent / begeleider</w:t>
            </w:r>
          </w:p>
        </w:tc>
      </w:tr>
      <w:tr w:rsidR="00473DC2" w:rsidTr="00813FF0">
        <w:trPr>
          <w:trHeight w:val="531"/>
        </w:trPr>
        <w:tc>
          <w:tcPr>
            <w:tcW w:w="2943" w:type="dxa"/>
            <w:vAlign w:val="center"/>
          </w:tcPr>
          <w:p w:rsidR="00473DC2" w:rsidRDefault="00473DC2" w:rsidP="008732AE">
            <w:r>
              <w:t>Naam en voorletters</w:t>
            </w:r>
          </w:p>
        </w:tc>
        <w:tc>
          <w:tcPr>
            <w:tcW w:w="6663" w:type="dxa"/>
            <w:vAlign w:val="center"/>
          </w:tcPr>
          <w:p w:rsidR="00473DC2" w:rsidRDefault="00F44D8F" w:rsidP="008732AE">
            <w:r>
              <w:t>M. A. Schroijen</w:t>
            </w:r>
          </w:p>
        </w:tc>
      </w:tr>
      <w:tr w:rsidR="00473DC2" w:rsidTr="00813FF0">
        <w:trPr>
          <w:trHeight w:val="531"/>
        </w:trPr>
        <w:tc>
          <w:tcPr>
            <w:tcW w:w="2943" w:type="dxa"/>
            <w:vAlign w:val="center"/>
          </w:tcPr>
          <w:p w:rsidR="00473DC2" w:rsidRDefault="00473DC2" w:rsidP="008732AE">
            <w:r>
              <w:t>Titel</w:t>
            </w:r>
          </w:p>
        </w:tc>
        <w:tc>
          <w:tcPr>
            <w:tcW w:w="6663" w:type="dxa"/>
            <w:vAlign w:val="center"/>
          </w:tcPr>
          <w:p w:rsidR="00473DC2" w:rsidRDefault="00F44D8F" w:rsidP="008732AE">
            <w:proofErr w:type="spellStart"/>
            <w:r>
              <w:t>Drs</w:t>
            </w:r>
            <w:proofErr w:type="spellEnd"/>
          </w:p>
        </w:tc>
      </w:tr>
      <w:tr w:rsidR="00473DC2" w:rsidTr="00813FF0">
        <w:trPr>
          <w:trHeight w:val="531"/>
        </w:trPr>
        <w:tc>
          <w:tcPr>
            <w:tcW w:w="2943" w:type="dxa"/>
            <w:vAlign w:val="center"/>
          </w:tcPr>
          <w:p w:rsidR="00473DC2" w:rsidRDefault="00473DC2" w:rsidP="008732AE">
            <w:r>
              <w:t>Functie</w:t>
            </w:r>
          </w:p>
        </w:tc>
        <w:tc>
          <w:tcPr>
            <w:tcW w:w="6663" w:type="dxa"/>
            <w:vAlign w:val="center"/>
          </w:tcPr>
          <w:p w:rsidR="00473DC2" w:rsidRDefault="00F44D8F" w:rsidP="008732AE">
            <w:r>
              <w:t>Internist-endocrinoloog</w:t>
            </w:r>
          </w:p>
        </w:tc>
      </w:tr>
      <w:tr w:rsidR="00473DC2" w:rsidTr="00813FF0">
        <w:trPr>
          <w:trHeight w:val="531"/>
        </w:trPr>
        <w:tc>
          <w:tcPr>
            <w:tcW w:w="2943" w:type="dxa"/>
            <w:vAlign w:val="center"/>
          </w:tcPr>
          <w:p w:rsidR="00473DC2" w:rsidRDefault="00473DC2" w:rsidP="008732AE">
            <w:r>
              <w:t>Werkgever</w:t>
            </w:r>
          </w:p>
        </w:tc>
        <w:tc>
          <w:tcPr>
            <w:tcW w:w="6663" w:type="dxa"/>
            <w:vAlign w:val="center"/>
          </w:tcPr>
          <w:p w:rsidR="00473DC2" w:rsidRDefault="00F44D8F" w:rsidP="008732AE">
            <w:r>
              <w:t>LUMC (Leids Universitair Medisch centrum)</w:t>
            </w:r>
          </w:p>
        </w:tc>
      </w:tr>
      <w:tr w:rsidR="00813FF0" w:rsidRPr="00813FF0" w:rsidTr="00813FF0">
        <w:trPr>
          <w:trHeight w:val="531"/>
        </w:trPr>
        <w:tc>
          <w:tcPr>
            <w:tcW w:w="9606" w:type="dxa"/>
            <w:gridSpan w:val="2"/>
            <w:vAlign w:val="center"/>
          </w:tcPr>
          <w:p w:rsidR="00473DC2" w:rsidRPr="00813FF0" w:rsidRDefault="00473DC2" w:rsidP="008732AE">
            <w:pPr>
              <w:rPr>
                <w:b/>
                <w:color w:val="002060"/>
              </w:rPr>
            </w:pPr>
            <w:r w:rsidRPr="00813FF0">
              <w:rPr>
                <w:b/>
                <w:color w:val="002060"/>
              </w:rPr>
              <w:t>Beknopt CV</w:t>
            </w:r>
          </w:p>
        </w:tc>
      </w:tr>
      <w:tr w:rsidR="00473DC2" w:rsidTr="00813FF0">
        <w:trPr>
          <w:trHeight w:val="531"/>
        </w:trPr>
        <w:tc>
          <w:tcPr>
            <w:tcW w:w="2943" w:type="dxa"/>
            <w:vAlign w:val="center"/>
          </w:tcPr>
          <w:p w:rsidR="00473DC2" w:rsidRDefault="00473DC2" w:rsidP="008732AE">
            <w:r>
              <w:t>Opleiding</w:t>
            </w:r>
          </w:p>
        </w:tc>
        <w:tc>
          <w:tcPr>
            <w:tcW w:w="6663" w:type="dxa"/>
            <w:vAlign w:val="center"/>
          </w:tcPr>
          <w:p w:rsidR="00F44D8F" w:rsidRPr="00D71FC2" w:rsidRDefault="00F44D8F" w:rsidP="00F44D8F">
            <w:pPr>
              <w:rPr>
                <w:rFonts w:asciiTheme="minorHAnsi" w:hAnsiTheme="minorHAnsi" w:cs="Arial"/>
              </w:rPr>
            </w:pPr>
            <w:r w:rsidRPr="00D71FC2">
              <w:rPr>
                <w:rFonts w:asciiTheme="minorHAnsi" w:hAnsiTheme="minorHAnsi" w:cs="Arial"/>
              </w:rPr>
              <w:t xml:space="preserve">Sinds 2013 ben ik werkzaam als internist endocrinoloog in het LUMC.  Ik coördineer de poliklinische diabetes zorg en focus op zorg innovatie. Zo </w:t>
            </w:r>
            <w:r w:rsidRPr="00D71FC2">
              <w:rPr>
                <w:rFonts w:asciiTheme="minorHAnsi" w:hAnsiTheme="minorHAnsi" w:cs="Arial"/>
              </w:rPr>
              <w:lastRenderedPageBreak/>
              <w:t xml:space="preserve">hebben we in het LUMC de Leidse diabetes modules (zorgprogramma’s) ontwikkeld. Deze bestaan uit specifieke behandeltrajecten. Afspraken en onderzoeken binnen de modules zijn nauwkeurig omschreven. Zo kunnen wij de </w:t>
            </w:r>
            <w:proofErr w:type="spellStart"/>
            <w:r w:rsidRPr="00D71FC2">
              <w:rPr>
                <w:rFonts w:asciiTheme="minorHAnsi" w:hAnsiTheme="minorHAnsi" w:cs="Arial"/>
              </w:rPr>
              <w:t>patient</w:t>
            </w:r>
            <w:proofErr w:type="spellEnd"/>
            <w:r w:rsidRPr="00D71FC2">
              <w:rPr>
                <w:rFonts w:asciiTheme="minorHAnsi" w:hAnsiTheme="minorHAnsi" w:cs="Arial"/>
              </w:rPr>
              <w:t xml:space="preserve"> vooraf beter informeren en achteraf de zorg evalueren. Tevens is het  LUMC expertisecentrum op het gebied van </w:t>
            </w:r>
            <w:proofErr w:type="spellStart"/>
            <w:r w:rsidRPr="00D71FC2">
              <w:rPr>
                <w:rFonts w:asciiTheme="minorHAnsi" w:hAnsiTheme="minorHAnsi" w:cs="Arial"/>
              </w:rPr>
              <w:t>monogene</w:t>
            </w:r>
            <w:proofErr w:type="spellEnd"/>
            <w:r w:rsidRPr="00D71FC2">
              <w:rPr>
                <w:rFonts w:asciiTheme="minorHAnsi" w:hAnsiTheme="minorHAnsi" w:cs="Arial"/>
              </w:rPr>
              <w:t xml:space="preserve"> diabetes: erfelijke diabetes, met een mutatie op één gen, zoals MODY.  Vanuit het LUMC ben ik betrokken bij de landelijke stuurgroep </w:t>
            </w:r>
            <w:r w:rsidRPr="00D71FC2">
              <w:rPr>
                <w:rFonts w:asciiTheme="minorHAnsi" w:eastAsia="Times New Roman" w:hAnsiTheme="minorHAnsi" w:cs="Arial"/>
                <w:color w:val="212121"/>
                <w:lang w:eastAsia="nl-NL"/>
              </w:rPr>
              <w:t xml:space="preserve">actieplan “Eerdere herkenning van MODY” </w:t>
            </w:r>
            <w:proofErr w:type="spellStart"/>
            <w:r w:rsidRPr="00D71FC2">
              <w:rPr>
                <w:rFonts w:asciiTheme="minorHAnsi" w:eastAsia="Times New Roman" w:hAnsiTheme="minorHAnsi" w:cs="Arial"/>
                <w:color w:val="212121"/>
                <w:lang w:eastAsia="nl-NL"/>
              </w:rPr>
              <w:t>olv</w:t>
            </w:r>
            <w:proofErr w:type="spellEnd"/>
            <w:r w:rsidRPr="00D71FC2">
              <w:rPr>
                <w:rFonts w:asciiTheme="minorHAnsi" w:eastAsia="Times New Roman" w:hAnsiTheme="minorHAnsi" w:cs="Arial"/>
                <w:color w:val="212121"/>
                <w:lang w:eastAsia="nl-NL"/>
              </w:rPr>
              <w:t xml:space="preserve"> het </w:t>
            </w:r>
            <w:proofErr w:type="spellStart"/>
            <w:r w:rsidRPr="00D71FC2">
              <w:rPr>
                <w:rFonts w:asciiTheme="minorHAnsi" w:eastAsia="Times New Roman" w:hAnsiTheme="minorHAnsi" w:cs="Arial"/>
                <w:color w:val="212121"/>
                <w:lang w:eastAsia="nl-NL"/>
              </w:rPr>
              <w:t>erfocentrum</w:t>
            </w:r>
            <w:proofErr w:type="spellEnd"/>
            <w:r w:rsidRPr="00D71FC2">
              <w:rPr>
                <w:rFonts w:asciiTheme="minorHAnsi" w:eastAsia="Times New Roman" w:hAnsiTheme="minorHAnsi" w:cs="Arial"/>
                <w:color w:val="212121"/>
                <w:lang w:eastAsia="nl-NL"/>
              </w:rPr>
              <w:t>.</w:t>
            </w:r>
          </w:p>
          <w:p w:rsidR="00473DC2" w:rsidRDefault="00473DC2" w:rsidP="008732AE"/>
        </w:tc>
      </w:tr>
      <w:tr w:rsidR="00473DC2" w:rsidTr="00813FF0">
        <w:trPr>
          <w:trHeight w:val="531"/>
        </w:trPr>
        <w:tc>
          <w:tcPr>
            <w:tcW w:w="2943" w:type="dxa"/>
            <w:vAlign w:val="center"/>
          </w:tcPr>
          <w:p w:rsidR="00473DC2" w:rsidRDefault="00473DC2" w:rsidP="008732AE">
            <w:r>
              <w:lastRenderedPageBreak/>
              <w:t>Werkervaring</w:t>
            </w:r>
            <w:r w:rsidR="00690732">
              <w:t xml:space="preserve"> (in jaren)</w:t>
            </w:r>
          </w:p>
        </w:tc>
        <w:tc>
          <w:tcPr>
            <w:tcW w:w="6663" w:type="dxa"/>
            <w:vAlign w:val="center"/>
          </w:tcPr>
          <w:p w:rsidR="00473DC2" w:rsidRDefault="00F44D8F" w:rsidP="008732AE">
            <w:r>
              <w:t>5</w:t>
            </w:r>
          </w:p>
        </w:tc>
      </w:tr>
      <w:tr w:rsidR="00473DC2" w:rsidTr="00813FF0">
        <w:trPr>
          <w:trHeight w:val="531"/>
        </w:trPr>
        <w:tc>
          <w:tcPr>
            <w:tcW w:w="2943" w:type="dxa"/>
            <w:vAlign w:val="center"/>
          </w:tcPr>
          <w:p w:rsidR="00473DC2" w:rsidRDefault="00B36AA5" w:rsidP="008732AE">
            <w:r>
              <w:t>Ervaring met lesgeven</w:t>
            </w:r>
            <w:r w:rsidR="00690732">
              <w:t xml:space="preserve"> (in jaren)</w:t>
            </w:r>
          </w:p>
        </w:tc>
        <w:tc>
          <w:tcPr>
            <w:tcW w:w="6663" w:type="dxa"/>
            <w:vAlign w:val="center"/>
          </w:tcPr>
          <w:p w:rsidR="00473DC2" w:rsidRDefault="00F44D8F" w:rsidP="008732AE">
            <w:r>
              <w:t>5</w:t>
            </w:r>
          </w:p>
        </w:tc>
      </w:tr>
    </w:tbl>
    <w:p w:rsidR="008732AE" w:rsidRPr="00715384" w:rsidRDefault="008C19B1" w:rsidP="00813604">
      <w:pPr>
        <w:tabs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br/>
      </w:r>
      <w:r w:rsidR="00715384">
        <w:rPr>
          <w:sz w:val="18"/>
          <w:szCs w:val="18"/>
        </w:rPr>
        <w:t>B</w:t>
      </w:r>
      <w:r w:rsidR="00715384" w:rsidRPr="00715384">
        <w:rPr>
          <w:sz w:val="18"/>
          <w:szCs w:val="18"/>
        </w:rPr>
        <w:t>ijlage</w:t>
      </w:r>
      <w:r w:rsidR="00E8608A">
        <w:rPr>
          <w:sz w:val="18"/>
          <w:szCs w:val="18"/>
        </w:rPr>
        <w:t xml:space="preserve">n </w:t>
      </w:r>
      <w:r w:rsidR="00813604">
        <w:rPr>
          <w:sz w:val="18"/>
          <w:szCs w:val="18"/>
        </w:rPr>
        <w:t>(</w:t>
      </w:r>
      <w:r w:rsidR="00E8608A">
        <w:rPr>
          <w:sz w:val="18"/>
          <w:szCs w:val="18"/>
        </w:rPr>
        <w:t>meesturen</w:t>
      </w:r>
      <w:r w:rsidR="00813604">
        <w:rPr>
          <w:sz w:val="18"/>
          <w:szCs w:val="18"/>
        </w:rPr>
        <w:t>)</w:t>
      </w:r>
      <w:r w:rsidR="00715384" w:rsidRPr="00715384">
        <w:rPr>
          <w:sz w:val="18"/>
          <w:szCs w:val="18"/>
        </w:rPr>
        <w:t>:</w:t>
      </w:r>
      <w:r w:rsidR="00813604">
        <w:rPr>
          <w:sz w:val="18"/>
          <w:szCs w:val="18"/>
        </w:rPr>
        <w:tab/>
        <w:t>- (concept) presentatie</w:t>
      </w:r>
      <w:r w:rsidR="00813604">
        <w:rPr>
          <w:sz w:val="18"/>
          <w:szCs w:val="18"/>
        </w:rPr>
        <w:br/>
      </w:r>
      <w:r w:rsidR="00813604">
        <w:rPr>
          <w:sz w:val="18"/>
          <w:szCs w:val="18"/>
        </w:rPr>
        <w:tab/>
        <w:t xml:space="preserve">- </w:t>
      </w:r>
      <w:r w:rsidR="00E8608A">
        <w:rPr>
          <w:sz w:val="18"/>
          <w:szCs w:val="18"/>
        </w:rPr>
        <w:t xml:space="preserve">Ingevulde </w:t>
      </w:r>
      <w:proofErr w:type="spellStart"/>
      <w:r w:rsidR="00E8608A">
        <w:rPr>
          <w:sz w:val="18"/>
          <w:szCs w:val="18"/>
        </w:rPr>
        <w:t>d</w:t>
      </w:r>
      <w:r w:rsidR="00715384" w:rsidRPr="00715384">
        <w:rPr>
          <w:sz w:val="18"/>
          <w:szCs w:val="18"/>
        </w:rPr>
        <w:t>isclosu</w:t>
      </w:r>
      <w:r w:rsidR="00813604">
        <w:rPr>
          <w:sz w:val="18"/>
          <w:szCs w:val="18"/>
        </w:rPr>
        <w:t>re</w:t>
      </w:r>
      <w:proofErr w:type="spellEnd"/>
      <w:r w:rsidR="00813604">
        <w:rPr>
          <w:sz w:val="18"/>
          <w:szCs w:val="18"/>
        </w:rPr>
        <w:t xml:space="preserve"> dia</w:t>
      </w:r>
    </w:p>
    <w:sectPr w:rsidR="008732AE" w:rsidRPr="00715384" w:rsidSect="008C19B1">
      <w:headerReference w:type="default" r:id="rId7"/>
      <w:footerReference w:type="default" r:id="rId8"/>
      <w:pgSz w:w="11906" w:h="16838"/>
      <w:pgMar w:top="1560" w:right="1417" w:bottom="709" w:left="1417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AA5" w:rsidRDefault="00B36AA5" w:rsidP="00B36AA5">
      <w:pPr>
        <w:spacing w:after="0" w:line="240" w:lineRule="auto"/>
      </w:pPr>
      <w:r>
        <w:separator/>
      </w:r>
    </w:p>
  </w:endnote>
  <w:endnote w:type="continuationSeparator" w:id="0">
    <w:p w:rsidR="00B36AA5" w:rsidRDefault="00B36AA5" w:rsidP="00B3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A5" w:rsidRPr="006B7C12" w:rsidRDefault="00B36AA5" w:rsidP="00B36AA5">
    <w:pPr>
      <w:pStyle w:val="Voettekst"/>
      <w:rPr>
        <w:rFonts w:cs="Arial"/>
        <w:color w:val="002060"/>
      </w:rPr>
    </w:pPr>
    <w:r w:rsidRPr="006B7C12">
      <w:rPr>
        <w:rFonts w:cs="Arial"/>
        <w:b/>
        <w:color w:val="C00000"/>
        <w:u w:val="single"/>
      </w:rPr>
      <w:t>Let op</w:t>
    </w:r>
    <w:r w:rsidRPr="006B7C12">
      <w:rPr>
        <w:rFonts w:cs="Arial"/>
        <w:color w:val="002060"/>
      </w:rPr>
      <w:t xml:space="preserve">: </w:t>
    </w:r>
    <w:r w:rsidR="00A13020">
      <w:rPr>
        <w:rFonts w:cs="Arial"/>
        <w:color w:val="002060"/>
      </w:rPr>
      <w:br/>
    </w:r>
    <w:r w:rsidRPr="006B7C12">
      <w:rPr>
        <w:rFonts w:cs="Arial"/>
        <w:color w:val="002060"/>
      </w:rPr>
      <w:t xml:space="preserve">Mail dit formulier uiterlijk 6 weken voorafgaand aan de geplande scholingsdatum naar </w:t>
    </w:r>
    <w:hyperlink r:id="rId1" w:history="1">
      <w:r w:rsidRPr="006B7C12">
        <w:rPr>
          <w:rStyle w:val="Hyperlink"/>
          <w:rFonts w:cs="Arial"/>
          <w:color w:val="002060"/>
        </w:rPr>
        <w:t>accreditatie@doktersacademie.nl</w:t>
      </w:r>
    </w:hyperlink>
    <w:r w:rsidR="006B7C12">
      <w:rPr>
        <w:rFonts w:cs="Arial"/>
        <w:color w:val="002060"/>
      </w:rPr>
      <w:t>.</w:t>
    </w:r>
  </w:p>
  <w:p w:rsidR="00B36AA5" w:rsidRDefault="00B36AA5">
    <w:pPr>
      <w:pStyle w:val="Voettekst"/>
    </w:pPr>
    <w:r w:rsidRPr="006B7C12">
      <w:rPr>
        <w:rFonts w:cs="Arial"/>
        <w:b/>
        <w:color w:val="002060"/>
      </w:rPr>
      <w:t>Bij niet tijdig aanleveren kan geen accreditatie worden verleend!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AA5" w:rsidRDefault="00B36AA5" w:rsidP="00B36AA5">
      <w:pPr>
        <w:spacing w:after="0" w:line="240" w:lineRule="auto"/>
      </w:pPr>
      <w:r>
        <w:separator/>
      </w:r>
    </w:p>
  </w:footnote>
  <w:footnote w:type="continuationSeparator" w:id="0">
    <w:p w:rsidR="00B36AA5" w:rsidRDefault="00B36AA5" w:rsidP="00B3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A5" w:rsidRDefault="00B36AA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C0C55AF" wp14:editId="403FED25">
          <wp:simplePos x="0" y="0"/>
          <wp:positionH relativeFrom="column">
            <wp:posOffset>4481830</wp:posOffset>
          </wp:positionH>
          <wp:positionV relativeFrom="paragraph">
            <wp:posOffset>-297180</wp:posOffset>
          </wp:positionV>
          <wp:extent cx="1842770" cy="491490"/>
          <wp:effectExtent l="0" t="0" r="5080" b="3810"/>
          <wp:wrapThrough wrapText="bothSides">
            <wp:wrapPolygon edited="0">
              <wp:start x="0" y="0"/>
              <wp:lineTo x="0" y="20930"/>
              <wp:lineTo x="21436" y="20930"/>
              <wp:lineTo x="21436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ktersacademie -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F7984B9" wp14:editId="23E596B5">
          <wp:simplePos x="0" y="0"/>
          <wp:positionH relativeFrom="column">
            <wp:posOffset>-642620</wp:posOffset>
          </wp:positionH>
          <wp:positionV relativeFrom="paragraph">
            <wp:posOffset>-249555</wp:posOffset>
          </wp:positionV>
          <wp:extent cx="1133475" cy="344805"/>
          <wp:effectExtent l="0" t="0" r="9525" b="0"/>
          <wp:wrapThrough wrapText="bothSides">
            <wp:wrapPolygon edited="0">
              <wp:start x="0" y="0"/>
              <wp:lineTo x="0" y="20287"/>
              <wp:lineTo x="21418" y="20287"/>
              <wp:lineTo x="21418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I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71641"/>
    <w:multiLevelType w:val="hybridMultilevel"/>
    <w:tmpl w:val="A4CE0C52"/>
    <w:lvl w:ilvl="0" w:tplc="5BC4C4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AE"/>
    <w:rsid w:val="00010867"/>
    <w:rsid w:val="00015AD0"/>
    <w:rsid w:val="00017419"/>
    <w:rsid w:val="00021C40"/>
    <w:rsid w:val="00027551"/>
    <w:rsid w:val="00032D1D"/>
    <w:rsid w:val="00035524"/>
    <w:rsid w:val="00035EC7"/>
    <w:rsid w:val="0004470A"/>
    <w:rsid w:val="00051706"/>
    <w:rsid w:val="00052B47"/>
    <w:rsid w:val="00061658"/>
    <w:rsid w:val="0006356B"/>
    <w:rsid w:val="0006377F"/>
    <w:rsid w:val="000718B7"/>
    <w:rsid w:val="00084297"/>
    <w:rsid w:val="00085501"/>
    <w:rsid w:val="000876E5"/>
    <w:rsid w:val="00096339"/>
    <w:rsid w:val="000A1111"/>
    <w:rsid w:val="000A293C"/>
    <w:rsid w:val="000A5055"/>
    <w:rsid w:val="000B27D4"/>
    <w:rsid w:val="000B3F6A"/>
    <w:rsid w:val="000C048A"/>
    <w:rsid w:val="000C0E5D"/>
    <w:rsid w:val="000C32F5"/>
    <w:rsid w:val="000C5C0F"/>
    <w:rsid w:val="000C651A"/>
    <w:rsid w:val="000D0805"/>
    <w:rsid w:val="000D125E"/>
    <w:rsid w:val="000D338B"/>
    <w:rsid w:val="000D60AA"/>
    <w:rsid w:val="000D631B"/>
    <w:rsid w:val="000D7BD7"/>
    <w:rsid w:val="000E44A3"/>
    <w:rsid w:val="000F53E6"/>
    <w:rsid w:val="000F70DD"/>
    <w:rsid w:val="001002F6"/>
    <w:rsid w:val="0010164F"/>
    <w:rsid w:val="00105D33"/>
    <w:rsid w:val="00111008"/>
    <w:rsid w:val="00132D1C"/>
    <w:rsid w:val="00142F2B"/>
    <w:rsid w:val="00143D25"/>
    <w:rsid w:val="0015572F"/>
    <w:rsid w:val="00156B69"/>
    <w:rsid w:val="00160221"/>
    <w:rsid w:val="0016711C"/>
    <w:rsid w:val="00170144"/>
    <w:rsid w:val="00173843"/>
    <w:rsid w:val="00174A76"/>
    <w:rsid w:val="00174C5F"/>
    <w:rsid w:val="00180E68"/>
    <w:rsid w:val="001824FA"/>
    <w:rsid w:val="00190ECC"/>
    <w:rsid w:val="001911A2"/>
    <w:rsid w:val="00194AAB"/>
    <w:rsid w:val="001A637B"/>
    <w:rsid w:val="001B03CA"/>
    <w:rsid w:val="001B065C"/>
    <w:rsid w:val="001B0802"/>
    <w:rsid w:val="001B080F"/>
    <w:rsid w:val="001C09F8"/>
    <w:rsid w:val="001C4E86"/>
    <w:rsid w:val="001D469D"/>
    <w:rsid w:val="001F0514"/>
    <w:rsid w:val="00204738"/>
    <w:rsid w:val="00206646"/>
    <w:rsid w:val="00206C18"/>
    <w:rsid w:val="002163CC"/>
    <w:rsid w:val="0021651D"/>
    <w:rsid w:val="00217875"/>
    <w:rsid w:val="0022141D"/>
    <w:rsid w:val="0022623A"/>
    <w:rsid w:val="00240CEC"/>
    <w:rsid w:val="002420A3"/>
    <w:rsid w:val="00246948"/>
    <w:rsid w:val="00250C37"/>
    <w:rsid w:val="002510B8"/>
    <w:rsid w:val="00253666"/>
    <w:rsid w:val="00255E7E"/>
    <w:rsid w:val="00256B13"/>
    <w:rsid w:val="0025704F"/>
    <w:rsid w:val="002573F2"/>
    <w:rsid w:val="00260775"/>
    <w:rsid w:val="00266AEB"/>
    <w:rsid w:val="0026723E"/>
    <w:rsid w:val="00270302"/>
    <w:rsid w:val="00281D9A"/>
    <w:rsid w:val="002844DA"/>
    <w:rsid w:val="00284F64"/>
    <w:rsid w:val="00285AB6"/>
    <w:rsid w:val="00286BD9"/>
    <w:rsid w:val="00290866"/>
    <w:rsid w:val="00297142"/>
    <w:rsid w:val="002A150E"/>
    <w:rsid w:val="002A43A3"/>
    <w:rsid w:val="002A61B2"/>
    <w:rsid w:val="002A6A29"/>
    <w:rsid w:val="002B0B85"/>
    <w:rsid w:val="002B1C6C"/>
    <w:rsid w:val="002B76FE"/>
    <w:rsid w:val="002C6669"/>
    <w:rsid w:val="002D102D"/>
    <w:rsid w:val="002D68BB"/>
    <w:rsid w:val="002E782D"/>
    <w:rsid w:val="00301893"/>
    <w:rsid w:val="00310FA8"/>
    <w:rsid w:val="00313F95"/>
    <w:rsid w:val="00323EEA"/>
    <w:rsid w:val="00341386"/>
    <w:rsid w:val="003421F3"/>
    <w:rsid w:val="00343B8B"/>
    <w:rsid w:val="00353BDB"/>
    <w:rsid w:val="0035773E"/>
    <w:rsid w:val="003619F1"/>
    <w:rsid w:val="00363EE1"/>
    <w:rsid w:val="00376554"/>
    <w:rsid w:val="0038066E"/>
    <w:rsid w:val="003817B2"/>
    <w:rsid w:val="0038537A"/>
    <w:rsid w:val="003A206B"/>
    <w:rsid w:val="003A3497"/>
    <w:rsid w:val="003A7FFA"/>
    <w:rsid w:val="003B5251"/>
    <w:rsid w:val="003B6251"/>
    <w:rsid w:val="003B6D12"/>
    <w:rsid w:val="003B75BF"/>
    <w:rsid w:val="003D0318"/>
    <w:rsid w:val="003F1C1B"/>
    <w:rsid w:val="003F280A"/>
    <w:rsid w:val="004016DF"/>
    <w:rsid w:val="00413159"/>
    <w:rsid w:val="00414D03"/>
    <w:rsid w:val="00416459"/>
    <w:rsid w:val="004179E6"/>
    <w:rsid w:val="00420674"/>
    <w:rsid w:val="00421CBB"/>
    <w:rsid w:val="00421D2B"/>
    <w:rsid w:val="0042571C"/>
    <w:rsid w:val="00432F98"/>
    <w:rsid w:val="004341B0"/>
    <w:rsid w:val="00434AAC"/>
    <w:rsid w:val="00440878"/>
    <w:rsid w:val="0045321A"/>
    <w:rsid w:val="00454D4E"/>
    <w:rsid w:val="00463A5F"/>
    <w:rsid w:val="00473DC2"/>
    <w:rsid w:val="0048031F"/>
    <w:rsid w:val="00481990"/>
    <w:rsid w:val="00481DDA"/>
    <w:rsid w:val="004875DB"/>
    <w:rsid w:val="004912D4"/>
    <w:rsid w:val="0049478D"/>
    <w:rsid w:val="0049728D"/>
    <w:rsid w:val="004975EC"/>
    <w:rsid w:val="004B3639"/>
    <w:rsid w:val="004C215A"/>
    <w:rsid w:val="004C2289"/>
    <w:rsid w:val="004C35F6"/>
    <w:rsid w:val="004C4EEE"/>
    <w:rsid w:val="004C5985"/>
    <w:rsid w:val="004C5EB5"/>
    <w:rsid w:val="004C68C5"/>
    <w:rsid w:val="004D1861"/>
    <w:rsid w:val="004E0BC4"/>
    <w:rsid w:val="004E6C3E"/>
    <w:rsid w:val="004F349D"/>
    <w:rsid w:val="005002B0"/>
    <w:rsid w:val="005012A4"/>
    <w:rsid w:val="005022C4"/>
    <w:rsid w:val="00510438"/>
    <w:rsid w:val="00512845"/>
    <w:rsid w:val="00515AFD"/>
    <w:rsid w:val="00516D0C"/>
    <w:rsid w:val="005171A1"/>
    <w:rsid w:val="005174B0"/>
    <w:rsid w:val="00517D7B"/>
    <w:rsid w:val="00523EE2"/>
    <w:rsid w:val="005242AF"/>
    <w:rsid w:val="00524554"/>
    <w:rsid w:val="005314B8"/>
    <w:rsid w:val="00536E87"/>
    <w:rsid w:val="00537A84"/>
    <w:rsid w:val="0054590A"/>
    <w:rsid w:val="0054667E"/>
    <w:rsid w:val="00562E2F"/>
    <w:rsid w:val="00563865"/>
    <w:rsid w:val="00565016"/>
    <w:rsid w:val="00566FFF"/>
    <w:rsid w:val="005740BD"/>
    <w:rsid w:val="005749A0"/>
    <w:rsid w:val="005758F8"/>
    <w:rsid w:val="0057598C"/>
    <w:rsid w:val="00580822"/>
    <w:rsid w:val="00581432"/>
    <w:rsid w:val="005854F1"/>
    <w:rsid w:val="005879C2"/>
    <w:rsid w:val="005926BE"/>
    <w:rsid w:val="005951A2"/>
    <w:rsid w:val="0059717F"/>
    <w:rsid w:val="005A23BB"/>
    <w:rsid w:val="005A51CC"/>
    <w:rsid w:val="005B0A45"/>
    <w:rsid w:val="005B460C"/>
    <w:rsid w:val="005C0AFE"/>
    <w:rsid w:val="005C2D14"/>
    <w:rsid w:val="005C3A11"/>
    <w:rsid w:val="005C4987"/>
    <w:rsid w:val="005D2209"/>
    <w:rsid w:val="005D33A5"/>
    <w:rsid w:val="005D399A"/>
    <w:rsid w:val="005E6A1A"/>
    <w:rsid w:val="005F23CC"/>
    <w:rsid w:val="005F2CD6"/>
    <w:rsid w:val="0060009C"/>
    <w:rsid w:val="006007CE"/>
    <w:rsid w:val="0060418C"/>
    <w:rsid w:val="00605F0C"/>
    <w:rsid w:val="00606640"/>
    <w:rsid w:val="00623DF0"/>
    <w:rsid w:val="0062743C"/>
    <w:rsid w:val="00635CFE"/>
    <w:rsid w:val="006520BB"/>
    <w:rsid w:val="0066094F"/>
    <w:rsid w:val="00661395"/>
    <w:rsid w:val="006629B3"/>
    <w:rsid w:val="00664487"/>
    <w:rsid w:val="00666231"/>
    <w:rsid w:val="00670147"/>
    <w:rsid w:val="00680D93"/>
    <w:rsid w:val="00682634"/>
    <w:rsid w:val="00687D7C"/>
    <w:rsid w:val="00690732"/>
    <w:rsid w:val="006A14D2"/>
    <w:rsid w:val="006A1AFF"/>
    <w:rsid w:val="006A6AAE"/>
    <w:rsid w:val="006B0293"/>
    <w:rsid w:val="006B1EDB"/>
    <w:rsid w:val="006B346C"/>
    <w:rsid w:val="006B5825"/>
    <w:rsid w:val="006B7C12"/>
    <w:rsid w:val="006C7492"/>
    <w:rsid w:val="006D003B"/>
    <w:rsid w:val="006D38C9"/>
    <w:rsid w:val="006D5922"/>
    <w:rsid w:val="006E31BE"/>
    <w:rsid w:val="00700D3F"/>
    <w:rsid w:val="0070266A"/>
    <w:rsid w:val="0071471C"/>
    <w:rsid w:val="00714AA1"/>
    <w:rsid w:val="00715384"/>
    <w:rsid w:val="007153F7"/>
    <w:rsid w:val="00722CE6"/>
    <w:rsid w:val="00725374"/>
    <w:rsid w:val="00727342"/>
    <w:rsid w:val="0072734E"/>
    <w:rsid w:val="00727551"/>
    <w:rsid w:val="007461C7"/>
    <w:rsid w:val="00752135"/>
    <w:rsid w:val="00753263"/>
    <w:rsid w:val="007561E6"/>
    <w:rsid w:val="007563DC"/>
    <w:rsid w:val="00761255"/>
    <w:rsid w:val="00763D45"/>
    <w:rsid w:val="007700CB"/>
    <w:rsid w:val="007731FD"/>
    <w:rsid w:val="00782885"/>
    <w:rsid w:val="00794DB1"/>
    <w:rsid w:val="00797DDE"/>
    <w:rsid w:val="007A2550"/>
    <w:rsid w:val="007A43FB"/>
    <w:rsid w:val="007A5FEE"/>
    <w:rsid w:val="007A7AAE"/>
    <w:rsid w:val="007B16A9"/>
    <w:rsid w:val="007C0B45"/>
    <w:rsid w:val="007C0BD7"/>
    <w:rsid w:val="007C1A59"/>
    <w:rsid w:val="007C23DF"/>
    <w:rsid w:val="007C6449"/>
    <w:rsid w:val="007C6982"/>
    <w:rsid w:val="007C7125"/>
    <w:rsid w:val="007C75EB"/>
    <w:rsid w:val="007D597F"/>
    <w:rsid w:val="007D743C"/>
    <w:rsid w:val="007E1B57"/>
    <w:rsid w:val="007E41B2"/>
    <w:rsid w:val="007E4494"/>
    <w:rsid w:val="007E44C1"/>
    <w:rsid w:val="007E4D3E"/>
    <w:rsid w:val="007E55FA"/>
    <w:rsid w:val="007F0D85"/>
    <w:rsid w:val="007F224F"/>
    <w:rsid w:val="007F2727"/>
    <w:rsid w:val="007F6692"/>
    <w:rsid w:val="008043F6"/>
    <w:rsid w:val="00807D96"/>
    <w:rsid w:val="00807D9C"/>
    <w:rsid w:val="00812B39"/>
    <w:rsid w:val="00813604"/>
    <w:rsid w:val="00813FF0"/>
    <w:rsid w:val="008149F1"/>
    <w:rsid w:val="00814DC1"/>
    <w:rsid w:val="0081705E"/>
    <w:rsid w:val="008208F0"/>
    <w:rsid w:val="00824EB8"/>
    <w:rsid w:val="00827819"/>
    <w:rsid w:val="008355F7"/>
    <w:rsid w:val="00841F7E"/>
    <w:rsid w:val="008517A7"/>
    <w:rsid w:val="00851DCB"/>
    <w:rsid w:val="00852EC5"/>
    <w:rsid w:val="00853F91"/>
    <w:rsid w:val="008547A5"/>
    <w:rsid w:val="00857132"/>
    <w:rsid w:val="00864EBD"/>
    <w:rsid w:val="008732AE"/>
    <w:rsid w:val="00875041"/>
    <w:rsid w:val="00876E4A"/>
    <w:rsid w:val="00881CC7"/>
    <w:rsid w:val="00885524"/>
    <w:rsid w:val="00886EF6"/>
    <w:rsid w:val="00887CB3"/>
    <w:rsid w:val="00891170"/>
    <w:rsid w:val="00892238"/>
    <w:rsid w:val="00892988"/>
    <w:rsid w:val="008A2CC0"/>
    <w:rsid w:val="008A3E5D"/>
    <w:rsid w:val="008A52BF"/>
    <w:rsid w:val="008A70A7"/>
    <w:rsid w:val="008B5520"/>
    <w:rsid w:val="008B7338"/>
    <w:rsid w:val="008C0408"/>
    <w:rsid w:val="008C19B1"/>
    <w:rsid w:val="008C322D"/>
    <w:rsid w:val="008D015C"/>
    <w:rsid w:val="008D0BFA"/>
    <w:rsid w:val="008D142B"/>
    <w:rsid w:val="008D3803"/>
    <w:rsid w:val="008D5382"/>
    <w:rsid w:val="008E097A"/>
    <w:rsid w:val="008E1189"/>
    <w:rsid w:val="008E23A0"/>
    <w:rsid w:val="008E652C"/>
    <w:rsid w:val="008F0101"/>
    <w:rsid w:val="008F2118"/>
    <w:rsid w:val="00902846"/>
    <w:rsid w:val="00940376"/>
    <w:rsid w:val="00941241"/>
    <w:rsid w:val="0094343C"/>
    <w:rsid w:val="00945075"/>
    <w:rsid w:val="00951A63"/>
    <w:rsid w:val="0095350C"/>
    <w:rsid w:val="00953DAF"/>
    <w:rsid w:val="00953E49"/>
    <w:rsid w:val="00956D02"/>
    <w:rsid w:val="009654B9"/>
    <w:rsid w:val="00966C4C"/>
    <w:rsid w:val="00982BBC"/>
    <w:rsid w:val="00985DE1"/>
    <w:rsid w:val="00992A56"/>
    <w:rsid w:val="009979E6"/>
    <w:rsid w:val="009A3879"/>
    <w:rsid w:val="009A45E2"/>
    <w:rsid w:val="009B55FD"/>
    <w:rsid w:val="009C3866"/>
    <w:rsid w:val="009C5460"/>
    <w:rsid w:val="009D45DC"/>
    <w:rsid w:val="009E0E27"/>
    <w:rsid w:val="009E5528"/>
    <w:rsid w:val="009E6EE9"/>
    <w:rsid w:val="009E6F37"/>
    <w:rsid w:val="009F3918"/>
    <w:rsid w:val="009F6C08"/>
    <w:rsid w:val="00A00AEC"/>
    <w:rsid w:val="00A06080"/>
    <w:rsid w:val="00A074BA"/>
    <w:rsid w:val="00A0757C"/>
    <w:rsid w:val="00A13020"/>
    <w:rsid w:val="00A13150"/>
    <w:rsid w:val="00A138C5"/>
    <w:rsid w:val="00A26C00"/>
    <w:rsid w:val="00A30A89"/>
    <w:rsid w:val="00A43E21"/>
    <w:rsid w:val="00A507B0"/>
    <w:rsid w:val="00A53A48"/>
    <w:rsid w:val="00A5635E"/>
    <w:rsid w:val="00A57A77"/>
    <w:rsid w:val="00A62F3D"/>
    <w:rsid w:val="00A64BE8"/>
    <w:rsid w:val="00A712D4"/>
    <w:rsid w:val="00A7401E"/>
    <w:rsid w:val="00A828BB"/>
    <w:rsid w:val="00A84EDB"/>
    <w:rsid w:val="00A90A5A"/>
    <w:rsid w:val="00A9353C"/>
    <w:rsid w:val="00A95163"/>
    <w:rsid w:val="00A95B46"/>
    <w:rsid w:val="00A96604"/>
    <w:rsid w:val="00A96A4C"/>
    <w:rsid w:val="00AA33A5"/>
    <w:rsid w:val="00AA3C9C"/>
    <w:rsid w:val="00AB5474"/>
    <w:rsid w:val="00AC2E4B"/>
    <w:rsid w:val="00AC4394"/>
    <w:rsid w:val="00AD3979"/>
    <w:rsid w:val="00AD461F"/>
    <w:rsid w:val="00AD5D23"/>
    <w:rsid w:val="00AF2ACA"/>
    <w:rsid w:val="00AF3C32"/>
    <w:rsid w:val="00AF5490"/>
    <w:rsid w:val="00B05925"/>
    <w:rsid w:val="00B0668A"/>
    <w:rsid w:val="00B15EFD"/>
    <w:rsid w:val="00B20271"/>
    <w:rsid w:val="00B213D2"/>
    <w:rsid w:val="00B2176A"/>
    <w:rsid w:val="00B271EF"/>
    <w:rsid w:val="00B34946"/>
    <w:rsid w:val="00B34E04"/>
    <w:rsid w:val="00B365F3"/>
    <w:rsid w:val="00B36AA5"/>
    <w:rsid w:val="00B52FA0"/>
    <w:rsid w:val="00B536AE"/>
    <w:rsid w:val="00B53B77"/>
    <w:rsid w:val="00B55E3C"/>
    <w:rsid w:val="00B57930"/>
    <w:rsid w:val="00B649C3"/>
    <w:rsid w:val="00B70FBE"/>
    <w:rsid w:val="00B7141C"/>
    <w:rsid w:val="00B728DB"/>
    <w:rsid w:val="00B83C94"/>
    <w:rsid w:val="00B858ED"/>
    <w:rsid w:val="00B90B2F"/>
    <w:rsid w:val="00B9249E"/>
    <w:rsid w:val="00BB38FE"/>
    <w:rsid w:val="00BB757D"/>
    <w:rsid w:val="00BC3446"/>
    <w:rsid w:val="00BD45B8"/>
    <w:rsid w:val="00BD709B"/>
    <w:rsid w:val="00BE0303"/>
    <w:rsid w:val="00BE056E"/>
    <w:rsid w:val="00BE1319"/>
    <w:rsid w:val="00BE3DC9"/>
    <w:rsid w:val="00BF187F"/>
    <w:rsid w:val="00C000B1"/>
    <w:rsid w:val="00C04665"/>
    <w:rsid w:val="00C05BF2"/>
    <w:rsid w:val="00C12938"/>
    <w:rsid w:val="00C2474B"/>
    <w:rsid w:val="00C272AF"/>
    <w:rsid w:val="00C272B0"/>
    <w:rsid w:val="00C37DFD"/>
    <w:rsid w:val="00C47161"/>
    <w:rsid w:val="00C47344"/>
    <w:rsid w:val="00C52DCF"/>
    <w:rsid w:val="00C568FB"/>
    <w:rsid w:val="00C572B0"/>
    <w:rsid w:val="00C608CA"/>
    <w:rsid w:val="00C62820"/>
    <w:rsid w:val="00C63378"/>
    <w:rsid w:val="00C636A6"/>
    <w:rsid w:val="00C6479C"/>
    <w:rsid w:val="00C658C3"/>
    <w:rsid w:val="00C665C8"/>
    <w:rsid w:val="00C66D1A"/>
    <w:rsid w:val="00C71CF9"/>
    <w:rsid w:val="00C746F5"/>
    <w:rsid w:val="00C777D2"/>
    <w:rsid w:val="00C80DF7"/>
    <w:rsid w:val="00C80FCC"/>
    <w:rsid w:val="00C826A7"/>
    <w:rsid w:val="00C863F8"/>
    <w:rsid w:val="00C87DC1"/>
    <w:rsid w:val="00C90D5F"/>
    <w:rsid w:val="00C978F5"/>
    <w:rsid w:val="00C97C65"/>
    <w:rsid w:val="00CB1D15"/>
    <w:rsid w:val="00CB7E99"/>
    <w:rsid w:val="00CC4763"/>
    <w:rsid w:val="00CD1514"/>
    <w:rsid w:val="00CD19A8"/>
    <w:rsid w:val="00CD72FB"/>
    <w:rsid w:val="00CF3504"/>
    <w:rsid w:val="00D05EDA"/>
    <w:rsid w:val="00D10DB6"/>
    <w:rsid w:val="00D153E0"/>
    <w:rsid w:val="00D15CD6"/>
    <w:rsid w:val="00D22284"/>
    <w:rsid w:val="00D227D3"/>
    <w:rsid w:val="00D22F78"/>
    <w:rsid w:val="00D235AE"/>
    <w:rsid w:val="00D30866"/>
    <w:rsid w:val="00D340A1"/>
    <w:rsid w:val="00D44B7D"/>
    <w:rsid w:val="00D46B4C"/>
    <w:rsid w:val="00D47728"/>
    <w:rsid w:val="00D47F42"/>
    <w:rsid w:val="00D5215E"/>
    <w:rsid w:val="00D55F7C"/>
    <w:rsid w:val="00D608D0"/>
    <w:rsid w:val="00D6590D"/>
    <w:rsid w:val="00D6591C"/>
    <w:rsid w:val="00D750B3"/>
    <w:rsid w:val="00D92A4A"/>
    <w:rsid w:val="00D94446"/>
    <w:rsid w:val="00DA048A"/>
    <w:rsid w:val="00DB1222"/>
    <w:rsid w:val="00DB15DF"/>
    <w:rsid w:val="00DB2568"/>
    <w:rsid w:val="00DC09DB"/>
    <w:rsid w:val="00DC2B50"/>
    <w:rsid w:val="00DC7D72"/>
    <w:rsid w:val="00DE0F1A"/>
    <w:rsid w:val="00DE1311"/>
    <w:rsid w:val="00DE59EE"/>
    <w:rsid w:val="00DF1DE2"/>
    <w:rsid w:val="00DF70DF"/>
    <w:rsid w:val="00E05E36"/>
    <w:rsid w:val="00E12870"/>
    <w:rsid w:val="00E12BBC"/>
    <w:rsid w:val="00E13778"/>
    <w:rsid w:val="00E16BBA"/>
    <w:rsid w:val="00E17801"/>
    <w:rsid w:val="00E306BA"/>
    <w:rsid w:val="00E32E55"/>
    <w:rsid w:val="00E343CD"/>
    <w:rsid w:val="00E36BDF"/>
    <w:rsid w:val="00E414D1"/>
    <w:rsid w:val="00E52816"/>
    <w:rsid w:val="00E53661"/>
    <w:rsid w:val="00E63A5C"/>
    <w:rsid w:val="00E65436"/>
    <w:rsid w:val="00E72A9D"/>
    <w:rsid w:val="00E73AD4"/>
    <w:rsid w:val="00E777AB"/>
    <w:rsid w:val="00E8608A"/>
    <w:rsid w:val="00E8750E"/>
    <w:rsid w:val="00E9272D"/>
    <w:rsid w:val="00E97DB9"/>
    <w:rsid w:val="00EA3026"/>
    <w:rsid w:val="00EB6D6A"/>
    <w:rsid w:val="00EC120B"/>
    <w:rsid w:val="00EC2BDD"/>
    <w:rsid w:val="00EC3004"/>
    <w:rsid w:val="00EC54AC"/>
    <w:rsid w:val="00EC665D"/>
    <w:rsid w:val="00EC7437"/>
    <w:rsid w:val="00ED2826"/>
    <w:rsid w:val="00ED313F"/>
    <w:rsid w:val="00EE3F46"/>
    <w:rsid w:val="00EE48CB"/>
    <w:rsid w:val="00EF12E3"/>
    <w:rsid w:val="00F0273E"/>
    <w:rsid w:val="00F06464"/>
    <w:rsid w:val="00F07691"/>
    <w:rsid w:val="00F1521C"/>
    <w:rsid w:val="00F24B2B"/>
    <w:rsid w:val="00F30D56"/>
    <w:rsid w:val="00F317C0"/>
    <w:rsid w:val="00F31A2C"/>
    <w:rsid w:val="00F44D8F"/>
    <w:rsid w:val="00F46A16"/>
    <w:rsid w:val="00F4727F"/>
    <w:rsid w:val="00F52334"/>
    <w:rsid w:val="00F52A07"/>
    <w:rsid w:val="00F65606"/>
    <w:rsid w:val="00F864A2"/>
    <w:rsid w:val="00F8697B"/>
    <w:rsid w:val="00F93332"/>
    <w:rsid w:val="00F9390B"/>
    <w:rsid w:val="00F93C33"/>
    <w:rsid w:val="00F968CE"/>
    <w:rsid w:val="00FA1C1F"/>
    <w:rsid w:val="00FA3B63"/>
    <w:rsid w:val="00FB11CC"/>
    <w:rsid w:val="00FB2584"/>
    <w:rsid w:val="00FB460E"/>
    <w:rsid w:val="00FB7E1B"/>
    <w:rsid w:val="00FC2DFB"/>
    <w:rsid w:val="00FC40B4"/>
    <w:rsid w:val="00FC47F7"/>
    <w:rsid w:val="00FC6A94"/>
    <w:rsid w:val="00FD1F10"/>
    <w:rsid w:val="00FE60D1"/>
    <w:rsid w:val="00FE6160"/>
    <w:rsid w:val="00FE7477"/>
    <w:rsid w:val="00FF0F41"/>
    <w:rsid w:val="00FF67C2"/>
    <w:rsid w:val="00FF7D43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5938EFE-EA73-4839-9ACB-4EB163EF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10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1111"/>
    <w:rPr>
      <w:color w:val="32405D"/>
      <w:u w:val="single"/>
    </w:rPr>
  </w:style>
  <w:style w:type="table" w:styleId="Tabelraster">
    <w:name w:val="Table Grid"/>
    <w:basedOn w:val="Standaardtabel"/>
    <w:uiPriority w:val="59"/>
    <w:rsid w:val="008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6AA5"/>
  </w:style>
  <w:style w:type="paragraph" w:styleId="Voettekst">
    <w:name w:val="footer"/>
    <w:basedOn w:val="Standaard"/>
    <w:link w:val="VoettekstChar"/>
    <w:uiPriority w:val="99"/>
    <w:unhideWhenUsed/>
    <w:rsid w:val="00B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6AA5"/>
  </w:style>
  <w:style w:type="paragraph" w:styleId="Ballontekst">
    <w:name w:val="Balloon Text"/>
    <w:basedOn w:val="Standaard"/>
    <w:link w:val="BallontekstChar"/>
    <w:uiPriority w:val="99"/>
    <w:semiHidden/>
    <w:unhideWhenUsed/>
    <w:rsid w:val="00B3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AA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6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reditatie@doktersacademie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2189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Dokterswacht Friesland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Lens, Marijke Doktersacademie</dc:creator>
  <cp:lastModifiedBy>Albada, Liesbeth van</cp:lastModifiedBy>
  <cp:revision>2</cp:revision>
  <dcterms:created xsi:type="dcterms:W3CDTF">2017-12-15T16:40:00Z</dcterms:created>
  <dcterms:modified xsi:type="dcterms:W3CDTF">2017-12-15T16:40:00Z</dcterms:modified>
</cp:coreProperties>
</file>